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F4F4B" w14:textId="77777777" w:rsidR="00A955DF" w:rsidRDefault="00E920EB">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PINES EXECUTIVE COMMITTEE MEETING </w:t>
      </w:r>
    </w:p>
    <w:p w14:paraId="6731D95E" w14:textId="21ECAC4D" w:rsidR="00A955DF" w:rsidRDefault="00E920EB">
      <w:pPr>
        <w:jc w:val="center"/>
        <w:rPr>
          <w:rFonts w:ascii="Helvetica Neue" w:eastAsia="Helvetica Neue" w:hAnsi="Helvetica Neue" w:cs="Helvetica Neue"/>
          <w:sz w:val="22"/>
          <w:szCs w:val="22"/>
        </w:rPr>
      </w:pPr>
      <w:bookmarkStart w:id="0" w:name="_GoBack"/>
      <w:bookmarkEnd w:id="0"/>
      <w:r>
        <w:rPr>
          <w:rFonts w:ascii="Helvetica Neue" w:eastAsia="Helvetica Neue" w:hAnsi="Helvetica Neue" w:cs="Helvetica Neue"/>
          <w:sz w:val="22"/>
          <w:szCs w:val="22"/>
        </w:rPr>
        <w:t xml:space="preserve">Minutes </w:t>
      </w:r>
    </w:p>
    <w:p w14:paraId="7E6CE547" w14:textId="217D74C9" w:rsidR="00A955DF" w:rsidRDefault="00171456">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November 29, 2017</w:t>
      </w:r>
      <w:r w:rsidR="00E920EB">
        <w:rPr>
          <w:rFonts w:ascii="Helvetica Neue" w:eastAsia="Helvetica Neue" w:hAnsi="Helvetica Neue" w:cs="Helvetica Neue"/>
          <w:sz w:val="22"/>
          <w:szCs w:val="22"/>
        </w:rPr>
        <w:br/>
      </w:r>
    </w:p>
    <w:p w14:paraId="32A4D7D8" w14:textId="7D86E8A5" w:rsidR="00A955DF" w:rsidRDefault="00171456">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Bull Street Library, Savannah</w:t>
      </w:r>
    </w:p>
    <w:p w14:paraId="78F94777" w14:textId="77777777" w:rsidR="00A955DF" w:rsidRDefault="00A955DF">
      <w:pPr>
        <w:jc w:val="center"/>
        <w:rPr>
          <w:rFonts w:ascii="Helvetica Neue" w:eastAsia="Helvetica Neue" w:hAnsi="Helvetica Neue" w:cs="Helvetica Neue"/>
          <w:sz w:val="22"/>
          <w:szCs w:val="22"/>
        </w:rPr>
      </w:pPr>
    </w:p>
    <w:p w14:paraId="0E37A3CF" w14:textId="77777777" w:rsidR="00A955DF" w:rsidRDefault="00E920EB">
      <w:pPr>
        <w:numPr>
          <w:ilvl w:val="0"/>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Call to Order and Welcome </w:t>
      </w:r>
    </w:p>
    <w:p w14:paraId="0793EE2E" w14:textId="0B205C31" w:rsidR="00A955DF" w:rsidRDefault="00E920E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Chair Anne Isbell called the meeting to order and welcomed everyone. Executive Committee members present were Anne Isbell, </w:t>
      </w:r>
      <w:r w:rsidR="00171456">
        <w:rPr>
          <w:rFonts w:ascii="Helvetica Neue" w:eastAsia="Helvetica Neue" w:hAnsi="Helvetica Neue" w:cs="Helvetica Neue"/>
          <w:sz w:val="22"/>
          <w:szCs w:val="22"/>
        </w:rPr>
        <w:t xml:space="preserve">Geri Lynn Mullis, Natalie Marshall, Holly Phillips, Pauline Abidde, </w:t>
      </w:r>
      <w:r>
        <w:rPr>
          <w:rFonts w:ascii="Helvetica Neue" w:eastAsia="Helvetica Neue" w:hAnsi="Helvetica Neue" w:cs="Helvetica Neue"/>
          <w:sz w:val="22"/>
          <w:szCs w:val="22"/>
        </w:rPr>
        <w:t>Ben Carter, Holly Phillips, Martha Powers</w:t>
      </w:r>
      <w:r w:rsidR="00171456">
        <w:rPr>
          <w:rFonts w:ascii="Helvetica Neue" w:eastAsia="Helvetica Neue" w:hAnsi="Helvetica Neue" w:cs="Helvetica Neue"/>
          <w:sz w:val="22"/>
          <w:szCs w:val="22"/>
        </w:rPr>
        <w:t>-Jones</w:t>
      </w:r>
      <w:r>
        <w:rPr>
          <w:rFonts w:ascii="Helvetica Neue" w:eastAsia="Helvetica Neue" w:hAnsi="Helvetica Neue" w:cs="Helvetica Neue"/>
          <w:sz w:val="22"/>
          <w:szCs w:val="22"/>
        </w:rPr>
        <w:t>,</w:t>
      </w:r>
      <w:r w:rsidR="00171456">
        <w:rPr>
          <w:rFonts w:ascii="Helvetica Neue" w:eastAsia="Helvetica Neue" w:hAnsi="Helvetica Neue" w:cs="Helvetica Neue"/>
          <w:sz w:val="22"/>
          <w:szCs w:val="22"/>
        </w:rPr>
        <w:t xml:space="preserve"> Stacy Brown, and Jennifer Lautzenheiser.</w:t>
      </w:r>
    </w:p>
    <w:p w14:paraId="5125141B" w14:textId="77777777" w:rsidR="00A955DF" w:rsidRDefault="00A955DF">
      <w:pPr>
        <w:rPr>
          <w:rFonts w:ascii="Helvetica Neue" w:eastAsia="Helvetica Neue" w:hAnsi="Helvetica Neue" w:cs="Helvetica Neue"/>
          <w:sz w:val="22"/>
          <w:szCs w:val="22"/>
        </w:rPr>
      </w:pPr>
    </w:p>
    <w:p w14:paraId="16812EE5" w14:textId="14F206B6" w:rsidR="00A955DF" w:rsidRDefault="00E920EB">
      <w:pPr>
        <w:rPr>
          <w:rFonts w:ascii="Helvetica Neue" w:eastAsia="Helvetica Neue" w:hAnsi="Helvetica Neue" w:cs="Helvetica Neue"/>
          <w:sz w:val="22"/>
          <w:szCs w:val="22"/>
        </w:rPr>
      </w:pPr>
      <w:r>
        <w:rPr>
          <w:rFonts w:ascii="Helvetica Neue" w:eastAsia="Helvetica Neue" w:hAnsi="Helvetica Neue" w:cs="Helvetica Neue"/>
          <w:sz w:val="22"/>
          <w:szCs w:val="22"/>
        </w:rPr>
        <w:t>The following systems</w:t>
      </w:r>
      <w:r w:rsidR="00171456">
        <w:rPr>
          <w:rFonts w:ascii="Helvetica Neue" w:eastAsia="Helvetica Neue" w:hAnsi="Helvetica Neue" w:cs="Helvetica Neue"/>
          <w:sz w:val="22"/>
          <w:szCs w:val="22"/>
        </w:rPr>
        <w:t xml:space="preserve"> and agencies </w:t>
      </w:r>
      <w:r>
        <w:rPr>
          <w:rFonts w:ascii="Helvetica Neue" w:eastAsia="Helvetica Neue" w:hAnsi="Helvetica Neue" w:cs="Helvetica Neue"/>
          <w:sz w:val="22"/>
          <w:szCs w:val="22"/>
        </w:rPr>
        <w:t>were represented at the meeting:</w:t>
      </w:r>
    </w:p>
    <w:p w14:paraId="35CACDBF" w14:textId="77777777" w:rsidR="00171456" w:rsidRDefault="00171456">
      <w:pPr>
        <w:rPr>
          <w:rFonts w:ascii="Helvetica Neue" w:eastAsia="Helvetica Neue" w:hAnsi="Helvetica Neue" w:cs="Helvetica Neue"/>
          <w:sz w:val="22"/>
          <w:szCs w:val="22"/>
        </w:rPr>
      </w:pPr>
    </w:p>
    <w:p w14:paraId="4043FBD1" w14:textId="7A6C3DAD" w:rsidR="00171456" w:rsidRDefault="0017145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Beth McIntyre of </w:t>
      </w:r>
      <w:proofErr w:type="spellStart"/>
      <w:r>
        <w:rPr>
          <w:rFonts w:ascii="Helvetica Neue" w:eastAsia="Helvetica Neue" w:hAnsi="Helvetica Neue" w:cs="Helvetica Neue"/>
          <w:sz w:val="22"/>
          <w:szCs w:val="22"/>
        </w:rPr>
        <w:t>Peidmont</w:t>
      </w:r>
      <w:proofErr w:type="spellEnd"/>
      <w:r>
        <w:rPr>
          <w:rFonts w:ascii="Helvetica Neue" w:eastAsia="Helvetica Neue" w:hAnsi="Helvetica Neue" w:cs="Helvetica Neue"/>
          <w:sz w:val="22"/>
          <w:szCs w:val="22"/>
        </w:rPr>
        <w:t xml:space="preserve"> Regional Library System, Darla Chambliss of Northwest Georgia Regional Library, Kathy </w:t>
      </w:r>
      <w:proofErr w:type="spellStart"/>
      <w:r>
        <w:rPr>
          <w:rFonts w:ascii="Helvetica Neue" w:eastAsia="Helvetica Neue" w:hAnsi="Helvetica Neue" w:cs="Helvetica Neue"/>
          <w:sz w:val="22"/>
          <w:szCs w:val="22"/>
        </w:rPr>
        <w:t>Pillatzki</w:t>
      </w:r>
      <w:proofErr w:type="spellEnd"/>
      <w:r>
        <w:rPr>
          <w:rFonts w:ascii="Helvetica Neue" w:eastAsia="Helvetica Neue" w:hAnsi="Helvetica Neue" w:cs="Helvetica Neue"/>
          <w:sz w:val="22"/>
          <w:szCs w:val="22"/>
        </w:rPr>
        <w:t xml:space="preserve"> and Carolyn Fuller of Henry County Library System, Lace Keaton of Newton County Library System, Keith S</w:t>
      </w:r>
      <w:r w:rsidR="00DD32F8">
        <w:rPr>
          <w:rFonts w:ascii="Helvetica Neue" w:eastAsia="Helvetica Neue" w:hAnsi="Helvetica Neue" w:cs="Helvetica Neue"/>
          <w:sz w:val="22"/>
          <w:szCs w:val="22"/>
        </w:rPr>
        <w:t>c</w:t>
      </w:r>
      <w:r>
        <w:rPr>
          <w:rFonts w:ascii="Helvetica Neue" w:eastAsia="Helvetica Neue" w:hAnsi="Helvetica Neue" w:cs="Helvetica Neue"/>
          <w:sz w:val="22"/>
          <w:szCs w:val="22"/>
        </w:rPr>
        <w:t xml:space="preserve">huermann of Troup-Harris Regional Library, </w:t>
      </w:r>
      <w:proofErr w:type="spellStart"/>
      <w:r>
        <w:rPr>
          <w:rFonts w:ascii="Helvetica Neue" w:eastAsia="Helvetica Neue" w:hAnsi="Helvetica Neue" w:cs="Helvetica Neue"/>
          <w:sz w:val="22"/>
          <w:szCs w:val="22"/>
        </w:rPr>
        <w:t>Delana</w:t>
      </w:r>
      <w:proofErr w:type="spellEnd"/>
      <w:r>
        <w:rPr>
          <w:rFonts w:ascii="Helvetica Neue" w:eastAsia="Helvetica Neue" w:hAnsi="Helvetica Neue" w:cs="Helvetica Neue"/>
          <w:sz w:val="22"/>
          <w:szCs w:val="22"/>
        </w:rPr>
        <w:t xml:space="preserve"> Knight of Northeast Georgia Regional Library, Leigh Wiley of Worth County Library, Sandy Hester of Coastal Plain Regional Library, Jessica Everingham of GPLS/West Georgia Regional Library, Lecia Eubanks of Cherokee Regional Library, J. Sara Paulk of Houston County Public Library, Jan Burroughs of Elbert County Public Library, Julie Walker of Georgia Public Library System, Stephen W</w:t>
      </w:r>
      <w:r w:rsidR="00DD32F8">
        <w:rPr>
          <w:rFonts w:ascii="Helvetica Neue" w:eastAsia="Helvetica Neue" w:hAnsi="Helvetica Neue" w:cs="Helvetica Neue"/>
          <w:sz w:val="22"/>
          <w:szCs w:val="22"/>
        </w:rPr>
        <w:t>hi</w:t>
      </w:r>
      <w:r>
        <w:rPr>
          <w:rFonts w:ascii="Helvetica Neue" w:eastAsia="Helvetica Neue" w:hAnsi="Helvetica Neue" w:cs="Helvetica Neue"/>
          <w:sz w:val="22"/>
          <w:szCs w:val="22"/>
        </w:rPr>
        <w:t>gham of Live Oak Public Libraries, Mary Lin Maner of Greater Clarks Hill</w:t>
      </w:r>
      <w:r w:rsidR="0081526C">
        <w:rPr>
          <w:rFonts w:ascii="Helvetica Neue" w:eastAsia="Helvetica Neue" w:hAnsi="Helvetica Neue" w:cs="Helvetica Neue"/>
          <w:sz w:val="22"/>
          <w:szCs w:val="22"/>
        </w:rPr>
        <w:t xml:space="preserve"> Regional Library, Brenda Poku of Live Oak Public Libraries, Stephen Houser of Twin Lakes Library System, Kim Spencer of Thomas County Library, Bernard </w:t>
      </w:r>
      <w:proofErr w:type="spellStart"/>
      <w:r w:rsidR="0081526C">
        <w:rPr>
          <w:rFonts w:ascii="Helvetica Neue" w:eastAsia="Helvetica Neue" w:hAnsi="Helvetica Neue" w:cs="Helvetica Neue"/>
          <w:sz w:val="22"/>
          <w:szCs w:val="22"/>
        </w:rPr>
        <w:t>Buremu</w:t>
      </w:r>
      <w:proofErr w:type="spellEnd"/>
      <w:r w:rsidR="0081526C">
        <w:rPr>
          <w:rFonts w:ascii="Helvetica Neue" w:eastAsia="Helvetica Neue" w:hAnsi="Helvetica Neue" w:cs="Helvetica Neue"/>
          <w:sz w:val="22"/>
          <w:szCs w:val="22"/>
        </w:rPr>
        <w:t xml:space="preserve"> of South Georgia Regional Library, Susan Whittle of Southwest Georgia Regional Library System, Gary McNeely and Leslie Partridge of </w:t>
      </w:r>
      <w:proofErr w:type="spellStart"/>
      <w:r w:rsidR="0081526C">
        <w:rPr>
          <w:rFonts w:ascii="Helvetica Neue" w:eastAsia="Helvetica Neue" w:hAnsi="Helvetica Neue" w:cs="Helvetica Neue"/>
          <w:sz w:val="22"/>
          <w:szCs w:val="22"/>
        </w:rPr>
        <w:t>Kinchafoonee</w:t>
      </w:r>
      <w:proofErr w:type="spellEnd"/>
      <w:r w:rsidR="0081526C">
        <w:rPr>
          <w:rFonts w:ascii="Helvetica Neue" w:eastAsia="Helvetica Neue" w:hAnsi="Helvetica Neue" w:cs="Helvetica Neue"/>
          <w:sz w:val="22"/>
          <w:szCs w:val="22"/>
        </w:rPr>
        <w:t xml:space="preserve"> Regional Library, Vince Stone of Mountain Regional Library System, Richard Groves of Catoosa County, Cynthia Kilby and Cordelia Alderman of Pine Mountain Regional Library, Carson Block of Library Technology Consultant.</w:t>
      </w:r>
    </w:p>
    <w:p w14:paraId="3C962107" w14:textId="77777777" w:rsidR="00A955DF" w:rsidRDefault="00A955DF">
      <w:pPr>
        <w:rPr>
          <w:rFonts w:ascii="Helvetica Neue" w:eastAsia="Helvetica Neue" w:hAnsi="Helvetica Neue" w:cs="Helvetica Neue"/>
          <w:sz w:val="22"/>
          <w:szCs w:val="22"/>
        </w:rPr>
      </w:pPr>
    </w:p>
    <w:p w14:paraId="667DD478" w14:textId="4492D46D" w:rsidR="00A955DF" w:rsidRDefault="00441922">
      <w:pPr>
        <w:rPr>
          <w:rFonts w:ascii="Helvetica Neue" w:eastAsia="Helvetica Neue" w:hAnsi="Helvetica Neue" w:cs="Helvetica Neue"/>
          <w:sz w:val="22"/>
          <w:szCs w:val="22"/>
        </w:rPr>
      </w:pPr>
      <w:r>
        <w:rPr>
          <w:rFonts w:ascii="Helvetica Neue" w:eastAsia="Helvetica Neue" w:hAnsi="Helvetica Neue" w:cs="Helvetica Neue"/>
          <w:sz w:val="22"/>
          <w:szCs w:val="22"/>
        </w:rPr>
        <w:t>I</w:t>
      </w:r>
      <w:r w:rsidR="00E920EB">
        <w:rPr>
          <w:rFonts w:ascii="Helvetica Neue" w:eastAsia="Helvetica Neue" w:hAnsi="Helvetica Neue" w:cs="Helvetica Neue"/>
          <w:sz w:val="22"/>
          <w:szCs w:val="22"/>
        </w:rPr>
        <w:t xml:space="preserve">I. Approval of </w:t>
      </w:r>
      <w:r w:rsidR="0081526C">
        <w:rPr>
          <w:rFonts w:ascii="Helvetica Neue" w:eastAsia="Helvetica Neue" w:hAnsi="Helvetica Neue" w:cs="Helvetica Neue"/>
          <w:sz w:val="22"/>
          <w:szCs w:val="22"/>
        </w:rPr>
        <w:t>September</w:t>
      </w:r>
      <w:r w:rsidR="00E920EB">
        <w:rPr>
          <w:rFonts w:ascii="Helvetica Neue" w:eastAsia="Helvetica Neue" w:hAnsi="Helvetica Neue" w:cs="Helvetica Neue"/>
          <w:sz w:val="22"/>
          <w:szCs w:val="22"/>
        </w:rPr>
        <w:t xml:space="preserve"> minutes. </w:t>
      </w:r>
      <w:r w:rsidR="0081526C">
        <w:rPr>
          <w:rFonts w:ascii="Helvetica Neue" w:eastAsia="Helvetica Neue" w:hAnsi="Helvetica Neue" w:cs="Helvetica Neue"/>
          <w:sz w:val="22"/>
          <w:szCs w:val="22"/>
        </w:rPr>
        <w:t>Natalie Marshall</w:t>
      </w:r>
      <w:r w:rsidR="00E920EB">
        <w:rPr>
          <w:rFonts w:ascii="Helvetica Neue" w:eastAsia="Helvetica Neue" w:hAnsi="Helvetica Neue" w:cs="Helvetica Neue"/>
          <w:sz w:val="22"/>
          <w:szCs w:val="22"/>
        </w:rPr>
        <w:t xml:space="preserve"> made a motion to accept the </w:t>
      </w:r>
      <w:r w:rsidR="0081526C">
        <w:rPr>
          <w:rFonts w:ascii="Helvetica Neue" w:eastAsia="Helvetica Neue" w:hAnsi="Helvetica Neue" w:cs="Helvetica Neue"/>
          <w:sz w:val="22"/>
          <w:szCs w:val="22"/>
        </w:rPr>
        <w:t>September PINES</w:t>
      </w:r>
      <w:r w:rsidR="00E920EB">
        <w:rPr>
          <w:rFonts w:ascii="Helvetica Neue" w:eastAsia="Helvetica Neue" w:hAnsi="Helvetica Neue" w:cs="Helvetica Neue"/>
          <w:sz w:val="22"/>
          <w:szCs w:val="22"/>
        </w:rPr>
        <w:t xml:space="preserve"> Executive Committee Minutes; </w:t>
      </w:r>
      <w:r w:rsidR="0081526C">
        <w:rPr>
          <w:rFonts w:ascii="Helvetica Neue" w:eastAsia="Helvetica Neue" w:hAnsi="Helvetica Neue" w:cs="Helvetica Neue"/>
          <w:sz w:val="22"/>
          <w:szCs w:val="22"/>
        </w:rPr>
        <w:t>Geri Lyn Mullis</w:t>
      </w:r>
      <w:r w:rsidR="00E920EB">
        <w:rPr>
          <w:rFonts w:ascii="Helvetica Neue" w:eastAsia="Helvetica Neue" w:hAnsi="Helvetica Neue" w:cs="Helvetica Neue"/>
          <w:sz w:val="22"/>
          <w:szCs w:val="22"/>
        </w:rPr>
        <w:t xml:space="preserve"> seconded. The motion carried unanimously.</w:t>
      </w:r>
    </w:p>
    <w:p w14:paraId="044CF203" w14:textId="77777777" w:rsidR="00A955DF" w:rsidRDefault="00A955DF">
      <w:pPr>
        <w:rPr>
          <w:rFonts w:ascii="Helvetica Neue" w:eastAsia="Helvetica Neue" w:hAnsi="Helvetica Neue" w:cs="Helvetica Neue"/>
          <w:sz w:val="22"/>
          <w:szCs w:val="22"/>
        </w:rPr>
      </w:pPr>
    </w:p>
    <w:p w14:paraId="16ED1E94" w14:textId="33222580" w:rsidR="00A955DF" w:rsidRDefault="00E920EB">
      <w:pPr>
        <w:rPr>
          <w:rFonts w:ascii="Helvetica Neue" w:eastAsia="Helvetica Neue" w:hAnsi="Helvetica Neue" w:cs="Helvetica Neue"/>
          <w:sz w:val="22"/>
          <w:szCs w:val="22"/>
        </w:rPr>
      </w:pPr>
      <w:r>
        <w:rPr>
          <w:rFonts w:ascii="Helvetica Neue" w:eastAsia="Helvetica Neue" w:hAnsi="Helvetica Neue" w:cs="Helvetica Neue"/>
          <w:sz w:val="22"/>
          <w:szCs w:val="22"/>
        </w:rPr>
        <w:t>I</w:t>
      </w:r>
      <w:r w:rsidR="00441922">
        <w:rPr>
          <w:rFonts w:ascii="Helvetica Neue" w:eastAsia="Helvetica Neue" w:hAnsi="Helvetica Neue" w:cs="Helvetica Neue"/>
          <w:sz w:val="22"/>
          <w:szCs w:val="22"/>
        </w:rPr>
        <w:t>II</w:t>
      </w:r>
      <w:r>
        <w:rPr>
          <w:rFonts w:ascii="Helvetica Neue" w:eastAsia="Helvetica Neue" w:hAnsi="Helvetica Neue" w:cs="Helvetica Neue"/>
          <w:sz w:val="22"/>
          <w:szCs w:val="22"/>
        </w:rPr>
        <w:t>. Staff reports.</w:t>
      </w:r>
    </w:p>
    <w:p w14:paraId="21BAE42A" w14:textId="77777777" w:rsidR="00A955DF" w:rsidRDefault="00A955DF">
      <w:pPr>
        <w:rPr>
          <w:rFonts w:ascii="Helvetica Neue" w:eastAsia="Helvetica Neue" w:hAnsi="Helvetica Neue" w:cs="Helvetica Neue"/>
          <w:sz w:val="22"/>
          <w:szCs w:val="22"/>
        </w:rPr>
      </w:pPr>
    </w:p>
    <w:p w14:paraId="19CFF547" w14:textId="77777777" w:rsidR="00A955DF" w:rsidRDefault="00E920EB">
      <w:pPr>
        <w:rPr>
          <w:rFonts w:ascii="Helvetica Neue" w:eastAsia="Helvetica Neue" w:hAnsi="Helvetica Neue" w:cs="Helvetica Neue"/>
          <w:sz w:val="22"/>
          <w:szCs w:val="22"/>
        </w:rPr>
      </w:pPr>
      <w:r w:rsidRPr="000706AF">
        <w:rPr>
          <w:rFonts w:ascii="Helvetica Neue" w:eastAsia="Helvetica Neue" w:hAnsi="Helvetica Neue" w:cs="Helvetica Neue"/>
          <w:b/>
          <w:sz w:val="22"/>
          <w:szCs w:val="22"/>
        </w:rPr>
        <w:t>Elizabeth McKinney</w:t>
      </w:r>
      <w:r>
        <w:rPr>
          <w:rFonts w:ascii="Helvetica Neue" w:eastAsia="Helvetica Neue" w:hAnsi="Helvetica Neue" w:cs="Helvetica Neue"/>
          <w:sz w:val="22"/>
          <w:szCs w:val="22"/>
        </w:rPr>
        <w:t>:</w:t>
      </w:r>
    </w:p>
    <w:p w14:paraId="5A016C59" w14:textId="14AC80EA" w:rsidR="00A955DF" w:rsidRDefault="00E920E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Staff updates: </w:t>
      </w:r>
      <w:r w:rsidR="0081526C">
        <w:rPr>
          <w:rFonts w:ascii="Helvetica Neue" w:eastAsia="Helvetica Neue" w:hAnsi="Helvetica Neue" w:cs="Helvetica Neue"/>
          <w:sz w:val="22"/>
          <w:szCs w:val="22"/>
        </w:rPr>
        <w:t>Dawn Dale was named to the position of PINES Service Specialist. Peggy Chambliss was named to the position of PINES Catalog Specialist.</w:t>
      </w:r>
    </w:p>
    <w:p w14:paraId="49A33170" w14:textId="77777777" w:rsidR="0081526C" w:rsidRDefault="0081526C">
      <w:pPr>
        <w:rPr>
          <w:rFonts w:ascii="Helvetica Neue" w:eastAsia="Helvetica Neue" w:hAnsi="Helvetica Neue" w:cs="Helvetica Neue"/>
          <w:sz w:val="22"/>
          <w:szCs w:val="22"/>
        </w:rPr>
      </w:pPr>
    </w:p>
    <w:p w14:paraId="38DA41B6" w14:textId="10F0381F" w:rsidR="0081526C" w:rsidRDefault="00DB61C4">
      <w:pPr>
        <w:rPr>
          <w:rFonts w:ascii="Helvetica Neue" w:eastAsia="Helvetica Neue" w:hAnsi="Helvetica Neue" w:cs="Helvetica Neue"/>
          <w:sz w:val="22"/>
          <w:szCs w:val="22"/>
        </w:rPr>
      </w:pPr>
      <w:r>
        <w:rPr>
          <w:rFonts w:ascii="Helvetica Neue" w:eastAsia="Helvetica Neue" w:hAnsi="Helvetica Neue" w:cs="Helvetica Neue"/>
          <w:sz w:val="22"/>
          <w:szCs w:val="22"/>
        </w:rPr>
        <w:t>Live Oak Public Library update: The Live Oak Public Library System first day of active PINES in all branches will be February 19</w:t>
      </w:r>
      <w:r w:rsidRPr="00DB61C4">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PINES staff will be stationed at Live Oak Libraries February 19</w:t>
      </w:r>
      <w:r>
        <w:rPr>
          <w:rFonts w:ascii="Helvetica Neue" w:eastAsia="Helvetica Neue" w:hAnsi="Helvetica Neue" w:cs="Helvetica Neue"/>
          <w:sz w:val="22"/>
          <w:szCs w:val="22"/>
          <w:vertAlign w:val="superscript"/>
        </w:rPr>
        <w:t xml:space="preserve"> </w:t>
      </w:r>
      <w:r>
        <w:rPr>
          <w:rFonts w:ascii="Helvetica Neue" w:eastAsia="Helvetica Neue" w:hAnsi="Helvetica Neue" w:cs="Helvetica Neue"/>
          <w:sz w:val="22"/>
          <w:szCs w:val="22"/>
        </w:rPr>
        <w:t xml:space="preserve">– 20 to assist staff in patron services. Volunteers are being solicited from other PINES libraries to assist in this support. </w:t>
      </w:r>
    </w:p>
    <w:p w14:paraId="03A67E15" w14:textId="77777777" w:rsidR="00A955DF" w:rsidRDefault="00A955DF">
      <w:pPr>
        <w:rPr>
          <w:rFonts w:ascii="Helvetica Neue" w:eastAsia="Helvetica Neue" w:hAnsi="Helvetica Neue" w:cs="Helvetica Neue"/>
          <w:sz w:val="22"/>
          <w:szCs w:val="22"/>
        </w:rPr>
      </w:pPr>
    </w:p>
    <w:p w14:paraId="6A32BD88" w14:textId="32E389A7" w:rsidR="00A955DF" w:rsidRPr="000706AF" w:rsidRDefault="000706AF">
      <w:pPr>
        <w:rPr>
          <w:rFonts w:ascii="Helvetica Neue" w:eastAsia="Helvetica Neue" w:hAnsi="Helvetica Neue" w:cs="Helvetica Neue"/>
          <w:b/>
          <w:sz w:val="22"/>
          <w:szCs w:val="22"/>
        </w:rPr>
      </w:pPr>
      <w:r w:rsidRPr="000706AF">
        <w:rPr>
          <w:rFonts w:ascii="Helvetica Neue" w:eastAsia="Helvetica Neue" w:hAnsi="Helvetica Neue" w:cs="Helvetica Neue"/>
          <w:b/>
          <w:sz w:val="22"/>
          <w:szCs w:val="22"/>
        </w:rPr>
        <w:t>Terran McCanna:</w:t>
      </w:r>
    </w:p>
    <w:p w14:paraId="73871340" w14:textId="72D8DAD7" w:rsidR="000706AF" w:rsidRDefault="00E920E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Development Projects. </w:t>
      </w:r>
      <w:r w:rsidR="000706AF">
        <w:rPr>
          <w:rFonts w:ascii="Helvetica Neue" w:eastAsia="Helvetica Neue" w:hAnsi="Helvetica Neue" w:cs="Helvetica Neue"/>
          <w:sz w:val="22"/>
          <w:szCs w:val="22"/>
        </w:rPr>
        <w:t>3,232</w:t>
      </w:r>
      <w:r>
        <w:rPr>
          <w:rFonts w:ascii="Helvetica Neue" w:eastAsia="Helvetica Neue" w:hAnsi="Helvetica Neue" w:cs="Helvetica Neue"/>
          <w:sz w:val="22"/>
          <w:szCs w:val="22"/>
        </w:rPr>
        <w:t xml:space="preserve"> </w:t>
      </w:r>
      <w:proofErr w:type="gramStart"/>
      <w:r>
        <w:rPr>
          <w:rFonts w:ascii="Helvetica Neue" w:eastAsia="Helvetica Neue" w:hAnsi="Helvetica Neue" w:cs="Helvetica Neue"/>
          <w:sz w:val="22"/>
          <w:szCs w:val="22"/>
        </w:rPr>
        <w:t>downloads</w:t>
      </w:r>
      <w:proofErr w:type="gramEnd"/>
      <w:r>
        <w:rPr>
          <w:rFonts w:ascii="Helvetica Neue" w:eastAsia="Helvetica Neue" w:hAnsi="Helvetica Neue" w:cs="Helvetica Neue"/>
          <w:sz w:val="22"/>
          <w:szCs w:val="22"/>
        </w:rPr>
        <w:t xml:space="preserve"> of the Android </w:t>
      </w:r>
      <w:r w:rsidR="00851816">
        <w:rPr>
          <w:rFonts w:ascii="Helvetica Neue" w:eastAsia="Helvetica Neue" w:hAnsi="Helvetica Neue" w:cs="Helvetica Neue"/>
          <w:sz w:val="22"/>
          <w:szCs w:val="22"/>
        </w:rPr>
        <w:t>a</w:t>
      </w:r>
      <w:r>
        <w:rPr>
          <w:rFonts w:ascii="Helvetica Neue" w:eastAsia="Helvetica Neue" w:hAnsi="Helvetica Neue" w:cs="Helvetica Neue"/>
          <w:sz w:val="22"/>
          <w:szCs w:val="22"/>
        </w:rPr>
        <w:t>pp</w:t>
      </w:r>
      <w:r w:rsidR="000706AF">
        <w:rPr>
          <w:rFonts w:ascii="Helvetica Neue" w:eastAsia="Helvetica Neue" w:hAnsi="Helvetica Neue" w:cs="Helvetica Neue"/>
          <w:sz w:val="22"/>
          <w:szCs w:val="22"/>
        </w:rPr>
        <w:t xml:space="preserve"> as of 11/22</w:t>
      </w:r>
      <w:r>
        <w:rPr>
          <w:rFonts w:ascii="Helvetica Neue" w:eastAsia="Helvetica Neue" w:hAnsi="Helvetica Neue" w:cs="Helvetica Neue"/>
          <w:sz w:val="22"/>
          <w:szCs w:val="22"/>
        </w:rPr>
        <w:t>.</w:t>
      </w:r>
      <w:r w:rsidR="000706AF">
        <w:rPr>
          <w:rFonts w:ascii="Helvetica Neue" w:eastAsia="Helvetica Neue" w:hAnsi="Helvetica Neue" w:cs="Helvetica Neue"/>
          <w:sz w:val="22"/>
          <w:szCs w:val="22"/>
        </w:rPr>
        <w:t xml:space="preserve"> Decisions on iPhone app development are still pending. Congratulations to Sam Link from Greater Clarks Hill for having his first patch accepted into Evergreen.</w:t>
      </w:r>
    </w:p>
    <w:p w14:paraId="68B50FBE" w14:textId="77777777" w:rsidR="000706AF" w:rsidRDefault="000706AF">
      <w:pPr>
        <w:rPr>
          <w:rFonts w:ascii="Helvetica Neue" w:eastAsia="Helvetica Neue" w:hAnsi="Helvetica Neue" w:cs="Helvetica Neue"/>
          <w:sz w:val="22"/>
          <w:szCs w:val="22"/>
        </w:rPr>
      </w:pPr>
    </w:p>
    <w:p w14:paraId="4146DFAB" w14:textId="6851499D" w:rsidR="00A955DF" w:rsidRDefault="000706AF">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MassLNC</w:t>
      </w:r>
      <w:proofErr w:type="spellEnd"/>
      <w:r>
        <w:rPr>
          <w:rFonts w:ascii="Helvetica Neue" w:eastAsia="Helvetica Neue" w:hAnsi="Helvetica Neue" w:cs="Helvetica Neue"/>
          <w:sz w:val="22"/>
          <w:szCs w:val="22"/>
        </w:rPr>
        <w:t xml:space="preserve"> Evergreen Development Initiative: Completed work to date has all been incorporated into web client. Incomplete projec</w:t>
      </w:r>
      <w:r w:rsidR="00DD32F8">
        <w:rPr>
          <w:rFonts w:ascii="Helvetica Neue" w:eastAsia="Helvetica Neue" w:hAnsi="Helvetica Neue" w:cs="Helvetica Neue"/>
          <w:sz w:val="22"/>
          <w:szCs w:val="22"/>
        </w:rPr>
        <w:t>ts include batch ac</w:t>
      </w:r>
      <w:r>
        <w:rPr>
          <w:rFonts w:ascii="Helvetica Neue" w:eastAsia="Helvetica Neue" w:hAnsi="Helvetica Neue" w:cs="Helvetica Neue"/>
          <w:sz w:val="22"/>
          <w:szCs w:val="22"/>
        </w:rPr>
        <w:t>t</w:t>
      </w:r>
      <w:r w:rsidR="00DD32F8">
        <w:rPr>
          <w:rFonts w:ascii="Helvetica Neue" w:eastAsia="Helvetica Neue" w:hAnsi="Helvetica Neue" w:cs="Helvetica Neue"/>
          <w:sz w:val="22"/>
          <w:szCs w:val="22"/>
        </w:rPr>
        <w:t>i</w:t>
      </w:r>
      <w:r>
        <w:rPr>
          <w:rFonts w:ascii="Helvetica Neue" w:eastAsia="Helvetica Neue" w:hAnsi="Helvetica Neue" w:cs="Helvetica Neue"/>
          <w:sz w:val="22"/>
          <w:szCs w:val="22"/>
        </w:rPr>
        <w:t xml:space="preserve">ons from search results and temporary copy alerts. The next large initiative </w:t>
      </w:r>
      <w:r w:rsidR="005913F6">
        <w:rPr>
          <w:rFonts w:ascii="Helvetica Neue" w:eastAsia="Helvetica Neue" w:hAnsi="Helvetica Neue" w:cs="Helvetica Neue"/>
          <w:sz w:val="22"/>
          <w:szCs w:val="22"/>
        </w:rPr>
        <w:t xml:space="preserve">is improvements to the catalog search. New projects identified for the next phase include: </w:t>
      </w:r>
      <w:r w:rsidR="005913F6">
        <w:rPr>
          <w:rFonts w:ascii="Helvetica Neue" w:eastAsia="Helvetica Neue" w:hAnsi="Helvetica Neue" w:cs="Helvetica Neue"/>
          <w:sz w:val="22"/>
          <w:szCs w:val="22"/>
        </w:rPr>
        <w:lastRenderedPageBreak/>
        <w:t>Missing item/hold improvements, ability to test notif</w:t>
      </w:r>
      <w:r w:rsidR="009F589A">
        <w:rPr>
          <w:rFonts w:ascii="Helvetica Neue" w:eastAsia="Helvetica Neue" w:hAnsi="Helvetica Neue" w:cs="Helvetica Neue"/>
          <w:sz w:val="22"/>
          <w:szCs w:val="22"/>
        </w:rPr>
        <w:t xml:space="preserve">ication method, option to update existing holds when notification preferences are updated, inventory functions, consolidate patron alerts/ messages/ notes, improvements to printing from staff client, sort and/or limit search results by distance. </w:t>
      </w:r>
    </w:p>
    <w:p w14:paraId="4AEF96A5" w14:textId="77777777" w:rsidR="009F589A" w:rsidRDefault="009F589A">
      <w:pPr>
        <w:rPr>
          <w:rFonts w:ascii="Helvetica Neue" w:eastAsia="Helvetica Neue" w:hAnsi="Helvetica Neue" w:cs="Helvetica Neue"/>
          <w:sz w:val="22"/>
          <w:szCs w:val="22"/>
        </w:rPr>
      </w:pPr>
    </w:p>
    <w:p w14:paraId="56FF7BFC" w14:textId="08BF6CB8" w:rsidR="00A955DF" w:rsidRDefault="00E920EB">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Evergreen Community Updates.</w:t>
      </w:r>
      <w:proofErr w:type="gramEnd"/>
      <w:r>
        <w:rPr>
          <w:rFonts w:ascii="Helvetica Neue" w:eastAsia="Helvetica Neue" w:hAnsi="Helvetica Neue" w:cs="Helvetica Neue"/>
          <w:sz w:val="22"/>
          <w:szCs w:val="22"/>
        </w:rPr>
        <w:t xml:space="preserve"> </w:t>
      </w:r>
      <w:r w:rsidR="009F589A">
        <w:rPr>
          <w:rFonts w:ascii="Helvetica Neue" w:eastAsia="Helvetica Neue" w:hAnsi="Helvetica Neue" w:cs="Helvetica Neue"/>
          <w:sz w:val="22"/>
          <w:szCs w:val="22"/>
        </w:rPr>
        <w:t xml:space="preserve">Evergreen Oversight Board will change umbrella organization and fiscal sponsor from SFC to MOBIUS after the 2018 Conference. 2018 Evergreen </w:t>
      </w:r>
      <w:r w:rsidR="00441922">
        <w:rPr>
          <w:rFonts w:ascii="Helvetica Neue" w:eastAsia="Helvetica Neue" w:hAnsi="Helvetica Neue" w:cs="Helvetica Neue"/>
          <w:sz w:val="22"/>
          <w:szCs w:val="22"/>
        </w:rPr>
        <w:t>International</w:t>
      </w:r>
      <w:r w:rsidR="009F589A">
        <w:rPr>
          <w:rFonts w:ascii="Helvetica Neue" w:eastAsia="Helvetica Neue" w:hAnsi="Helvetica Neue" w:cs="Helvetica Neue"/>
          <w:sz w:val="22"/>
          <w:szCs w:val="22"/>
        </w:rPr>
        <w:t xml:space="preserve"> Conference will be April 30-May 3, 2018, in St. Charles, MO </w:t>
      </w:r>
    </w:p>
    <w:p w14:paraId="22445CB9" w14:textId="77777777" w:rsidR="00A955DF" w:rsidRDefault="00A955DF">
      <w:pPr>
        <w:rPr>
          <w:rFonts w:ascii="Helvetica Neue" w:eastAsia="Helvetica Neue" w:hAnsi="Helvetica Neue" w:cs="Helvetica Neue"/>
          <w:sz w:val="22"/>
          <w:szCs w:val="22"/>
        </w:rPr>
      </w:pPr>
    </w:p>
    <w:p w14:paraId="33A5E772" w14:textId="541EB1D9" w:rsidR="00A955DF" w:rsidRDefault="00E920EB">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Web Client Training.</w:t>
      </w:r>
      <w:proofErr w:type="gramEnd"/>
      <w:r>
        <w:rPr>
          <w:rFonts w:ascii="Helvetica Neue" w:eastAsia="Helvetica Neue" w:hAnsi="Helvetica Neue" w:cs="Helvetica Neue"/>
          <w:sz w:val="22"/>
          <w:szCs w:val="22"/>
        </w:rPr>
        <w:t xml:space="preserve"> Training will take place at 15 locations and </w:t>
      </w:r>
      <w:r w:rsidR="009F589A">
        <w:rPr>
          <w:rFonts w:ascii="Helvetica Neue" w:eastAsia="Helvetica Neue" w:hAnsi="Helvetica Neue" w:cs="Helvetica Neue"/>
          <w:sz w:val="22"/>
          <w:szCs w:val="22"/>
        </w:rPr>
        <w:t xml:space="preserve">3 </w:t>
      </w:r>
      <w:r>
        <w:rPr>
          <w:rFonts w:ascii="Helvetica Neue" w:eastAsia="Helvetica Neue" w:hAnsi="Helvetica Neue" w:cs="Helvetica Neue"/>
          <w:sz w:val="22"/>
          <w:szCs w:val="22"/>
        </w:rPr>
        <w:t xml:space="preserve">via Web Ex. </w:t>
      </w:r>
      <w:r w:rsidR="009F589A">
        <w:rPr>
          <w:rFonts w:ascii="Helvetica Neue" w:eastAsia="Helvetica Neue" w:hAnsi="Helvetica Neue" w:cs="Helvetica Neue"/>
          <w:sz w:val="22"/>
          <w:szCs w:val="22"/>
        </w:rPr>
        <w:t>There were more than 400 attendees. Testing and bug fixing is ongoing. Documentation is being updated.</w:t>
      </w:r>
    </w:p>
    <w:p w14:paraId="3899B989" w14:textId="77777777" w:rsidR="009F589A" w:rsidRDefault="009F589A">
      <w:pPr>
        <w:rPr>
          <w:rFonts w:ascii="Helvetica Neue" w:eastAsia="Helvetica Neue" w:hAnsi="Helvetica Neue" w:cs="Helvetica Neue"/>
          <w:sz w:val="22"/>
          <w:szCs w:val="22"/>
        </w:rPr>
      </w:pPr>
    </w:p>
    <w:p w14:paraId="7C6F7F3A" w14:textId="7035EB9E" w:rsidR="009F589A" w:rsidRDefault="009F589A">
      <w:pPr>
        <w:rPr>
          <w:rFonts w:ascii="Helvetica Neue" w:eastAsia="Helvetica Neue" w:hAnsi="Helvetica Neue" w:cs="Helvetica Neue"/>
          <w:sz w:val="22"/>
          <w:szCs w:val="22"/>
        </w:rPr>
      </w:pPr>
      <w:r>
        <w:rPr>
          <w:rFonts w:ascii="Helvetica Neue" w:eastAsia="Helvetica Neue" w:hAnsi="Helvetica Neue" w:cs="Helvetica Neue"/>
          <w:sz w:val="22"/>
          <w:szCs w:val="22"/>
        </w:rPr>
        <w:t>Next PINES Mini-Conference will be May 14-15, 2018 in Dalton, GA.</w:t>
      </w:r>
    </w:p>
    <w:p w14:paraId="5C70D8B1" w14:textId="77777777" w:rsidR="009F589A" w:rsidRDefault="009F589A">
      <w:pPr>
        <w:rPr>
          <w:rFonts w:ascii="Helvetica Neue" w:eastAsia="Helvetica Neue" w:hAnsi="Helvetica Neue" w:cs="Helvetica Neue"/>
          <w:sz w:val="22"/>
          <w:szCs w:val="22"/>
        </w:rPr>
      </w:pPr>
    </w:p>
    <w:p w14:paraId="5F9D0D20" w14:textId="270D60DD" w:rsidR="009F589A" w:rsidRDefault="009F589A">
      <w:pPr>
        <w:rPr>
          <w:rFonts w:ascii="Helvetica Neue" w:eastAsia="Helvetica Neue" w:hAnsi="Helvetica Neue" w:cs="Helvetica Neue"/>
          <w:sz w:val="22"/>
          <w:szCs w:val="22"/>
        </w:rPr>
      </w:pPr>
      <w:r w:rsidRPr="00F93016">
        <w:rPr>
          <w:rFonts w:ascii="Helvetica Neue" w:eastAsia="Helvetica Neue" w:hAnsi="Helvetica Neue" w:cs="Helvetica Neue"/>
          <w:b/>
          <w:sz w:val="22"/>
          <w:szCs w:val="22"/>
        </w:rPr>
        <w:t>Chris Sharp</w:t>
      </w:r>
      <w:r>
        <w:rPr>
          <w:rFonts w:ascii="Helvetica Neue" w:eastAsia="Helvetica Neue" w:hAnsi="Helvetica Neue" w:cs="Helvetica Neue"/>
          <w:sz w:val="22"/>
          <w:szCs w:val="22"/>
        </w:rPr>
        <w:t>:</w:t>
      </w:r>
    </w:p>
    <w:p w14:paraId="7EACC9C4" w14:textId="5173160C" w:rsidR="00A955DF" w:rsidRDefault="00F93016">
      <w:pPr>
        <w:rPr>
          <w:rFonts w:ascii="Helvetica Neue" w:eastAsia="Helvetica Neue" w:hAnsi="Helvetica Neue" w:cs="Helvetica Neue"/>
          <w:sz w:val="22"/>
          <w:szCs w:val="22"/>
        </w:rPr>
      </w:pPr>
      <w:r>
        <w:rPr>
          <w:rFonts w:ascii="Helvetica Neue" w:eastAsia="Helvetica Neue" w:hAnsi="Helvetica Neue" w:cs="Helvetica Neue"/>
          <w:sz w:val="22"/>
          <w:szCs w:val="22"/>
        </w:rPr>
        <w:t>PINES Upgrade: The upgrade is scheduled to start Saturday, January 13, 2018 at 6am. The upgrade is scheduled to be complete on Tuesday, January 16, 2018 at 6am. The Web Client is expected to be fully functional. The Staff client will remain available.</w:t>
      </w:r>
    </w:p>
    <w:p w14:paraId="24CC6CB5" w14:textId="77777777" w:rsidR="00F93016" w:rsidRDefault="00F93016">
      <w:pPr>
        <w:rPr>
          <w:rFonts w:ascii="Helvetica Neue" w:eastAsia="Helvetica Neue" w:hAnsi="Helvetica Neue" w:cs="Helvetica Neue"/>
          <w:sz w:val="22"/>
          <w:szCs w:val="22"/>
        </w:rPr>
      </w:pPr>
    </w:p>
    <w:p w14:paraId="4721B056" w14:textId="4F142234" w:rsidR="00F93016" w:rsidRDefault="00F93016">
      <w:pP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Hackaway</w:t>
      </w:r>
      <w:proofErr w:type="spellEnd"/>
      <w:r>
        <w:rPr>
          <w:rFonts w:ascii="Helvetica Neue" w:eastAsia="Helvetica Neue" w:hAnsi="Helvetica Neue" w:cs="Helvetica Neue"/>
          <w:sz w:val="22"/>
          <w:szCs w:val="22"/>
        </w:rPr>
        <w:t xml:space="preserve"> will be held in Indianapolis.</w:t>
      </w:r>
    </w:p>
    <w:p w14:paraId="1AB601AE" w14:textId="77777777" w:rsidR="00A955DF" w:rsidRDefault="00A955DF">
      <w:pPr>
        <w:rPr>
          <w:rFonts w:ascii="Helvetica Neue" w:eastAsia="Helvetica Neue" w:hAnsi="Helvetica Neue" w:cs="Helvetica Neue"/>
          <w:sz w:val="22"/>
          <w:szCs w:val="22"/>
        </w:rPr>
      </w:pPr>
    </w:p>
    <w:p w14:paraId="536B27CF" w14:textId="590CC574" w:rsidR="00A955DF" w:rsidRDefault="00441922">
      <w:pPr>
        <w:rPr>
          <w:rFonts w:ascii="Helvetica Neue" w:eastAsia="Helvetica Neue" w:hAnsi="Helvetica Neue" w:cs="Helvetica Neue"/>
          <w:sz w:val="22"/>
          <w:szCs w:val="22"/>
        </w:rPr>
      </w:pPr>
      <w:r>
        <w:rPr>
          <w:rFonts w:ascii="Helvetica Neue" w:eastAsia="Helvetica Neue" w:hAnsi="Helvetica Neue" w:cs="Helvetica Neue"/>
          <w:sz w:val="22"/>
          <w:szCs w:val="22"/>
        </w:rPr>
        <w:t>I</w:t>
      </w:r>
      <w:r w:rsidR="00E920EB">
        <w:rPr>
          <w:rFonts w:ascii="Helvetica Neue" w:eastAsia="Helvetica Neue" w:hAnsi="Helvetica Neue" w:cs="Helvetica Neue"/>
          <w:sz w:val="22"/>
          <w:szCs w:val="22"/>
        </w:rPr>
        <w:t xml:space="preserve">V. PINES Membership Discussion </w:t>
      </w:r>
    </w:p>
    <w:p w14:paraId="50E3017F" w14:textId="77777777" w:rsidR="00A955DF" w:rsidRDefault="00A955DF">
      <w:pPr>
        <w:rPr>
          <w:rFonts w:ascii="Helvetica Neue" w:eastAsia="Helvetica Neue" w:hAnsi="Helvetica Neue" w:cs="Helvetica Neue"/>
          <w:sz w:val="22"/>
          <w:szCs w:val="22"/>
        </w:rPr>
      </w:pPr>
    </w:p>
    <w:p w14:paraId="2FBD420D" w14:textId="43900EBF" w:rsidR="00A955DF" w:rsidRDefault="00E920EB">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Student Digital Card Pilot</w:t>
      </w:r>
      <w:r w:rsidR="00F93016">
        <w:rPr>
          <w:rFonts w:ascii="Helvetica Neue" w:eastAsia="Helvetica Neue" w:hAnsi="Helvetica Neue" w:cs="Helvetica Neue"/>
          <w:sz w:val="22"/>
          <w:szCs w:val="22"/>
        </w:rPr>
        <w:t>.</w:t>
      </w:r>
      <w:proofErr w:type="gramEnd"/>
      <w:r w:rsidR="00F93016">
        <w:rPr>
          <w:rFonts w:ascii="Helvetica Neue" w:eastAsia="Helvetica Neue" w:hAnsi="Helvetica Neue" w:cs="Helvetica Neue"/>
          <w:sz w:val="22"/>
          <w:szCs w:val="22"/>
        </w:rPr>
        <w:t xml:space="preserve"> Stephen Houser</w:t>
      </w:r>
      <w:r w:rsidR="00441922">
        <w:rPr>
          <w:rFonts w:ascii="Helvetica Neue" w:eastAsia="Helvetica Neue" w:hAnsi="Helvetica Neue" w:cs="Helvetica Neue"/>
          <w:sz w:val="22"/>
          <w:szCs w:val="22"/>
        </w:rPr>
        <w:t xml:space="preserve"> of Twin Lakes</w:t>
      </w:r>
      <w:r w:rsidR="00F93016">
        <w:rPr>
          <w:rFonts w:ascii="Helvetica Neue" w:eastAsia="Helvetica Neue" w:hAnsi="Helvetica Neue" w:cs="Helvetica Neue"/>
          <w:sz w:val="22"/>
          <w:szCs w:val="22"/>
        </w:rPr>
        <w:t xml:space="preserve"> reported a delay due to school processing delays. One school is 100% processed. Other schools are still at 10% processed. School populations with English as Second Language were increasingly receptive to the digital student card.</w:t>
      </w:r>
    </w:p>
    <w:p w14:paraId="05220CAE" w14:textId="77777777" w:rsidR="00F93016" w:rsidRDefault="00F93016">
      <w:pPr>
        <w:rPr>
          <w:rFonts w:ascii="Helvetica Neue" w:eastAsia="Helvetica Neue" w:hAnsi="Helvetica Neue" w:cs="Helvetica Neue"/>
          <w:sz w:val="22"/>
          <w:szCs w:val="22"/>
        </w:rPr>
      </w:pPr>
    </w:p>
    <w:p w14:paraId="56E83ABD" w14:textId="0870550A" w:rsidR="00F93016" w:rsidRDefault="00F9301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Carolyn Fuller reported that 30,000 school children were registered. The library receives the completed applications and returns a card to the students in an envelope labelled with the school, child’s name, and PIN. She expects the process to be complete by March of 2018. Teachers have expressed a desire to also receive a digital card. At this time, Henry County Library System is requiring the teachers to come in and register for a card in person. </w:t>
      </w:r>
      <w:r w:rsidR="00441922">
        <w:rPr>
          <w:rFonts w:ascii="Helvetica Neue" w:eastAsia="Helvetica Neue" w:hAnsi="Helvetica Neue" w:cs="Helvetica Neue"/>
          <w:sz w:val="22"/>
          <w:szCs w:val="22"/>
        </w:rPr>
        <w:t>Carolyn also shared the observation that it might be a consideration to start smaller within the system, as opposed to a full launch of all K-12 students at the same time.</w:t>
      </w:r>
    </w:p>
    <w:p w14:paraId="5B8495B6" w14:textId="77777777" w:rsidR="00441922" w:rsidRDefault="00441922">
      <w:pPr>
        <w:rPr>
          <w:rFonts w:ascii="Helvetica Neue" w:eastAsia="Helvetica Neue" w:hAnsi="Helvetica Neue" w:cs="Helvetica Neue"/>
          <w:sz w:val="22"/>
          <w:szCs w:val="22"/>
        </w:rPr>
      </w:pPr>
    </w:p>
    <w:p w14:paraId="587B2604" w14:textId="2CF0DEBA" w:rsidR="00441922" w:rsidRDefault="00441922">
      <w:pPr>
        <w:rPr>
          <w:rFonts w:ascii="Helvetica Neue" w:eastAsia="Helvetica Neue" w:hAnsi="Helvetica Neue" w:cs="Helvetica Neue"/>
          <w:sz w:val="22"/>
          <w:szCs w:val="22"/>
        </w:rPr>
      </w:pPr>
      <w:r>
        <w:rPr>
          <w:rFonts w:ascii="Helvetica Neue" w:eastAsia="Helvetica Neue" w:hAnsi="Helvetica Neue" w:cs="Helvetica Neue"/>
          <w:sz w:val="22"/>
          <w:szCs w:val="22"/>
        </w:rPr>
        <w:t>Some questions were raised:</w:t>
      </w:r>
    </w:p>
    <w:p w14:paraId="076E48F0" w14:textId="5EF0F063" w:rsidR="00441922" w:rsidRDefault="00441922">
      <w:pPr>
        <w:rPr>
          <w:rFonts w:ascii="Helvetica Neue" w:eastAsia="Helvetica Neue" w:hAnsi="Helvetica Neue" w:cs="Helvetica Neue"/>
          <w:sz w:val="22"/>
          <w:szCs w:val="22"/>
        </w:rPr>
      </w:pPr>
      <w:r>
        <w:rPr>
          <w:rFonts w:ascii="Helvetica Neue" w:eastAsia="Helvetica Neue" w:hAnsi="Helvetica Neue" w:cs="Helvetica Neue"/>
          <w:sz w:val="22"/>
          <w:szCs w:val="22"/>
        </w:rPr>
        <w:t>Beth McIntyre asked if they were checking every form. Henry County receives the forms back from the school and processes from that. Twin Lakes receives the information back in the form of a spreadsheet from each school. Additional questions included: Where there any unexpected costs? Henry County stated only the addition of library cards and envelopes. How are the cards counted by PINES? Each card counts as a regular patron. The registration forms have the same application retention requirement of 3 years or local retention requirement for patron registration forms.</w:t>
      </w:r>
    </w:p>
    <w:p w14:paraId="69DD040A" w14:textId="77777777" w:rsidR="00441922" w:rsidRDefault="00441922">
      <w:pPr>
        <w:rPr>
          <w:rFonts w:ascii="Helvetica Neue" w:eastAsia="Helvetica Neue" w:hAnsi="Helvetica Neue" w:cs="Helvetica Neue"/>
          <w:sz w:val="22"/>
          <w:szCs w:val="22"/>
        </w:rPr>
      </w:pPr>
    </w:p>
    <w:p w14:paraId="0A9BA932" w14:textId="77777777" w:rsidR="00A955DF" w:rsidRDefault="00A955DF">
      <w:pPr>
        <w:rPr>
          <w:rFonts w:ascii="Helvetica Neue" w:eastAsia="Helvetica Neue" w:hAnsi="Helvetica Neue" w:cs="Helvetica Neue"/>
          <w:sz w:val="22"/>
          <w:szCs w:val="22"/>
        </w:rPr>
      </w:pPr>
    </w:p>
    <w:p w14:paraId="1A2DCCEE" w14:textId="0F0BF6EE" w:rsidR="00A955DF" w:rsidRDefault="00441922">
      <w:pPr>
        <w:rPr>
          <w:rFonts w:ascii="Helvetica Neue" w:eastAsia="Helvetica Neue" w:hAnsi="Helvetica Neue" w:cs="Helvetica Neue"/>
          <w:sz w:val="22"/>
          <w:szCs w:val="22"/>
        </w:rPr>
      </w:pPr>
      <w:r>
        <w:rPr>
          <w:rFonts w:ascii="Helvetica Neue" w:eastAsia="Helvetica Neue" w:hAnsi="Helvetica Neue" w:cs="Helvetica Neue"/>
          <w:sz w:val="22"/>
          <w:szCs w:val="22"/>
        </w:rPr>
        <w:t>PINES Strategic Plan Discussion by Carson Block. An assessment of current strengths and weaknesses was led by Carson Block.</w:t>
      </w:r>
    </w:p>
    <w:p w14:paraId="4005634F" w14:textId="77777777" w:rsidR="00441922" w:rsidRDefault="00441922">
      <w:pPr>
        <w:rPr>
          <w:rFonts w:ascii="Helvetica Neue" w:eastAsia="Helvetica Neue" w:hAnsi="Helvetica Neue" w:cs="Helvetica Neue"/>
          <w:sz w:val="22"/>
          <w:szCs w:val="22"/>
        </w:rPr>
      </w:pPr>
    </w:p>
    <w:p w14:paraId="29BFB64D" w14:textId="2A2576B0" w:rsidR="00441922" w:rsidRDefault="00441922">
      <w:pPr>
        <w:rPr>
          <w:rFonts w:ascii="Helvetica Neue" w:eastAsia="Helvetica Neue" w:hAnsi="Helvetica Neue" w:cs="Helvetica Neue"/>
          <w:sz w:val="22"/>
          <w:szCs w:val="22"/>
        </w:rPr>
      </w:pPr>
      <w:r>
        <w:rPr>
          <w:rFonts w:ascii="Helvetica Neue" w:eastAsia="Helvetica Neue" w:hAnsi="Helvetica Neue" w:cs="Helvetica Neue"/>
          <w:sz w:val="22"/>
          <w:szCs w:val="22"/>
        </w:rPr>
        <w:t>V. Executive Committee Action Items</w:t>
      </w:r>
    </w:p>
    <w:p w14:paraId="3AC17154" w14:textId="77777777" w:rsidR="00441922" w:rsidRDefault="00441922">
      <w:pPr>
        <w:rPr>
          <w:rFonts w:ascii="Helvetica Neue" w:eastAsia="Helvetica Neue" w:hAnsi="Helvetica Neue" w:cs="Helvetica Neue"/>
          <w:sz w:val="22"/>
          <w:szCs w:val="22"/>
        </w:rPr>
      </w:pPr>
    </w:p>
    <w:p w14:paraId="7A47093D" w14:textId="6EA53ABF" w:rsidR="00441922" w:rsidRDefault="00441922">
      <w:pP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lastRenderedPageBreak/>
        <w:t>Live Oak Membership Approval.</w:t>
      </w:r>
      <w:proofErr w:type="gramEnd"/>
      <w:r>
        <w:rPr>
          <w:rFonts w:ascii="Helvetica Neue" w:eastAsia="Helvetica Neue" w:hAnsi="Helvetica Neue" w:cs="Helvetica Neue"/>
          <w:sz w:val="22"/>
          <w:szCs w:val="22"/>
        </w:rPr>
        <w:t xml:space="preserve"> The Live Oak Membership agreement was approved by the Live Oak Library Board and Julie Walker, State Librarian.  Ben Carter made a motion to approve the Live Oak Membership agreement. Geri Lynn Mullis </w:t>
      </w:r>
      <w:r w:rsidR="00805EF0">
        <w:rPr>
          <w:rFonts w:ascii="Helvetica Neue" w:eastAsia="Helvetica Neue" w:hAnsi="Helvetica Neue" w:cs="Helvetica Neue"/>
          <w:sz w:val="22"/>
          <w:szCs w:val="22"/>
        </w:rPr>
        <w:t>seconded. The motion passed unanimously.</w:t>
      </w:r>
    </w:p>
    <w:p w14:paraId="3D2BA4C6" w14:textId="77777777" w:rsidR="00A955DF" w:rsidRDefault="00A955DF">
      <w:pPr>
        <w:rPr>
          <w:rFonts w:ascii="Helvetica Neue" w:eastAsia="Helvetica Neue" w:hAnsi="Helvetica Neue" w:cs="Helvetica Neue"/>
          <w:sz w:val="22"/>
          <w:szCs w:val="22"/>
        </w:rPr>
      </w:pPr>
    </w:p>
    <w:p w14:paraId="00EB68BE" w14:textId="01FBCB51" w:rsidR="003A7C3E" w:rsidRDefault="00E920EB">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Next meeting is </w:t>
      </w:r>
      <w:r w:rsidR="00805EF0">
        <w:rPr>
          <w:rFonts w:ascii="Helvetica Neue" w:eastAsia="Helvetica Neue" w:hAnsi="Helvetica Neue" w:cs="Helvetica Neue"/>
          <w:sz w:val="22"/>
          <w:szCs w:val="22"/>
        </w:rPr>
        <w:t>May 16</w:t>
      </w:r>
      <w:r w:rsidR="00805EF0" w:rsidRPr="00805EF0">
        <w:rPr>
          <w:rFonts w:ascii="Helvetica Neue" w:eastAsia="Helvetica Neue" w:hAnsi="Helvetica Neue" w:cs="Helvetica Neue"/>
          <w:sz w:val="22"/>
          <w:szCs w:val="22"/>
          <w:vertAlign w:val="superscript"/>
        </w:rPr>
        <w:t>th</w:t>
      </w:r>
      <w:r w:rsidR="00805EF0">
        <w:rPr>
          <w:rFonts w:ascii="Helvetica Neue" w:eastAsia="Helvetica Neue" w:hAnsi="Helvetica Neue" w:cs="Helvetica Neue"/>
          <w:sz w:val="22"/>
          <w:szCs w:val="22"/>
        </w:rPr>
        <w:t xml:space="preserve"> in Dalton.</w:t>
      </w:r>
    </w:p>
    <w:p w14:paraId="31706D3A" w14:textId="77777777" w:rsidR="003A7C3E" w:rsidRDefault="003A7C3E">
      <w:pPr>
        <w:rPr>
          <w:rFonts w:ascii="Helvetica Neue" w:eastAsia="Helvetica Neue" w:hAnsi="Helvetica Neue" w:cs="Helvetica Neue"/>
          <w:sz w:val="22"/>
          <w:szCs w:val="22"/>
        </w:rPr>
      </w:pPr>
    </w:p>
    <w:p w14:paraId="411B1C7E" w14:textId="0CBB42E3" w:rsidR="003A7C3E" w:rsidRDefault="00805EF0">
      <w:pPr>
        <w:rPr>
          <w:rFonts w:ascii="Helvetica Neue" w:eastAsia="Helvetica Neue" w:hAnsi="Helvetica Neue" w:cs="Helvetica Neue"/>
          <w:sz w:val="22"/>
          <w:szCs w:val="22"/>
        </w:rPr>
      </w:pPr>
      <w:r>
        <w:rPr>
          <w:rFonts w:ascii="Helvetica Neue" w:eastAsia="Helvetica Neue" w:hAnsi="Helvetica Neue" w:cs="Helvetica Neue"/>
          <w:sz w:val="22"/>
          <w:szCs w:val="22"/>
        </w:rPr>
        <w:t>Minutes respectfully submitted by Jennifer Lautzenheiser.</w:t>
      </w:r>
    </w:p>
    <w:p w14:paraId="4820E01F" w14:textId="77777777" w:rsidR="003A7C3E" w:rsidRDefault="003A7C3E">
      <w:pPr>
        <w:rPr>
          <w:rFonts w:ascii="Helvetica Neue" w:eastAsia="Helvetica Neue" w:hAnsi="Helvetica Neue" w:cs="Helvetica Neue"/>
          <w:sz w:val="22"/>
          <w:szCs w:val="22"/>
        </w:rPr>
      </w:pPr>
    </w:p>
    <w:p w14:paraId="3A92982F" w14:textId="0701B9A9" w:rsidR="003A7C3E" w:rsidRDefault="00805EF0" w:rsidP="00805EF0">
      <w:pPr>
        <w:tabs>
          <w:tab w:val="left" w:pos="5955"/>
        </w:tabs>
        <w:rPr>
          <w:rFonts w:ascii="Helvetica Neue" w:eastAsia="Helvetica Neue" w:hAnsi="Helvetica Neue" w:cs="Helvetica Neue"/>
          <w:sz w:val="22"/>
          <w:szCs w:val="22"/>
        </w:rPr>
      </w:pPr>
      <w:r>
        <w:rPr>
          <w:rFonts w:ascii="Helvetica Neue" w:eastAsia="Helvetica Neue" w:hAnsi="Helvetica Neue" w:cs="Helvetica Neue"/>
          <w:sz w:val="22"/>
          <w:szCs w:val="22"/>
        </w:rPr>
        <w:tab/>
      </w:r>
    </w:p>
    <w:sectPr w:rsidR="003A7C3E">
      <w:headerReference w:type="default" r:id="rId8"/>
      <w:footerReference w:type="default" r:id="rId9"/>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BFA34" w15:done="0"/>
  <w15:commentEx w15:paraId="263A8D5C" w15:done="0"/>
  <w15:commentEx w15:paraId="3F161814" w15:done="0"/>
  <w15:commentEx w15:paraId="032D0EC0" w15:done="0"/>
  <w15:commentEx w15:paraId="79478C34" w15:done="0"/>
  <w15:commentEx w15:paraId="0CBD4C1E" w15:done="0"/>
  <w15:commentEx w15:paraId="7F2672BC" w15:done="0"/>
  <w15:commentEx w15:paraId="105FB1E6" w15:done="0"/>
  <w15:commentEx w15:paraId="7BC37D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44FC" w14:textId="77777777" w:rsidR="00367889" w:rsidRDefault="00367889">
      <w:r>
        <w:separator/>
      </w:r>
    </w:p>
  </w:endnote>
  <w:endnote w:type="continuationSeparator" w:id="0">
    <w:p w14:paraId="5BA4869D" w14:textId="77777777" w:rsidR="00367889" w:rsidRDefault="0036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9120" w14:textId="77777777" w:rsidR="00A955DF" w:rsidRDefault="00A955DF">
    <w:pPr>
      <w:spacing w:after="8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D9855" w14:textId="77777777" w:rsidR="00367889" w:rsidRDefault="00367889">
      <w:r>
        <w:separator/>
      </w:r>
    </w:p>
  </w:footnote>
  <w:footnote w:type="continuationSeparator" w:id="0">
    <w:p w14:paraId="5612AC9F" w14:textId="77777777" w:rsidR="00367889" w:rsidRDefault="0036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7E63" w14:textId="77777777" w:rsidR="00A955DF" w:rsidRDefault="00A955DF">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B3F"/>
    <w:multiLevelType w:val="multilevel"/>
    <w:tmpl w:val="A47460E8"/>
    <w:lvl w:ilvl="0">
      <w:start w:val="1"/>
      <w:numFmt w:val="upperRoman"/>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Carter">
    <w15:presenceInfo w15:providerId="Windows Live" w15:userId="ebd2b2cdfd183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DF"/>
    <w:rsid w:val="0005157C"/>
    <w:rsid w:val="000706AF"/>
    <w:rsid w:val="0009424A"/>
    <w:rsid w:val="00171456"/>
    <w:rsid w:val="001875CF"/>
    <w:rsid w:val="00367889"/>
    <w:rsid w:val="003A7C3E"/>
    <w:rsid w:val="003C42AA"/>
    <w:rsid w:val="003D4B02"/>
    <w:rsid w:val="00441922"/>
    <w:rsid w:val="004D588A"/>
    <w:rsid w:val="005913F6"/>
    <w:rsid w:val="006072E0"/>
    <w:rsid w:val="0062154B"/>
    <w:rsid w:val="007858FB"/>
    <w:rsid w:val="00805EF0"/>
    <w:rsid w:val="0081526C"/>
    <w:rsid w:val="00851816"/>
    <w:rsid w:val="008F7FB2"/>
    <w:rsid w:val="009F589A"/>
    <w:rsid w:val="00A955DF"/>
    <w:rsid w:val="00C5234C"/>
    <w:rsid w:val="00D86389"/>
    <w:rsid w:val="00DB61C4"/>
    <w:rsid w:val="00DD32F8"/>
    <w:rsid w:val="00E920EB"/>
    <w:rsid w:val="00F9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154B"/>
    <w:rPr>
      <w:rFonts w:ascii="Tahoma" w:hAnsi="Tahoma" w:cs="Tahoma"/>
      <w:sz w:val="16"/>
      <w:szCs w:val="16"/>
    </w:rPr>
  </w:style>
  <w:style w:type="character" w:customStyle="1" w:styleId="BalloonTextChar">
    <w:name w:val="Balloon Text Char"/>
    <w:basedOn w:val="DefaultParagraphFont"/>
    <w:link w:val="BalloonText"/>
    <w:uiPriority w:val="99"/>
    <w:semiHidden/>
    <w:rsid w:val="006215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7FB2"/>
    <w:rPr>
      <w:b/>
      <w:bCs/>
    </w:rPr>
  </w:style>
  <w:style w:type="character" w:customStyle="1" w:styleId="CommentSubjectChar">
    <w:name w:val="Comment Subject Char"/>
    <w:basedOn w:val="CommentTextChar"/>
    <w:link w:val="CommentSubject"/>
    <w:uiPriority w:val="99"/>
    <w:semiHidden/>
    <w:rsid w:val="008F7F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154B"/>
    <w:rPr>
      <w:rFonts w:ascii="Tahoma" w:hAnsi="Tahoma" w:cs="Tahoma"/>
      <w:sz w:val="16"/>
      <w:szCs w:val="16"/>
    </w:rPr>
  </w:style>
  <w:style w:type="character" w:customStyle="1" w:styleId="BalloonTextChar">
    <w:name w:val="Balloon Text Char"/>
    <w:basedOn w:val="DefaultParagraphFont"/>
    <w:link w:val="BalloonText"/>
    <w:uiPriority w:val="99"/>
    <w:semiHidden/>
    <w:rsid w:val="0062154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7FB2"/>
    <w:rPr>
      <w:b/>
      <w:bCs/>
    </w:rPr>
  </w:style>
  <w:style w:type="character" w:customStyle="1" w:styleId="CommentSubjectChar">
    <w:name w:val="Comment Subject Char"/>
    <w:basedOn w:val="CommentTextChar"/>
    <w:link w:val="CommentSubject"/>
    <w:uiPriority w:val="99"/>
    <w:semiHidden/>
    <w:rsid w:val="008F7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dcterms:created xsi:type="dcterms:W3CDTF">2017-12-15T13:12:00Z</dcterms:created>
  <dcterms:modified xsi:type="dcterms:W3CDTF">2018-01-10T20:57:00Z</dcterms:modified>
</cp:coreProperties>
</file>